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9E10B" w14:textId="33FF67DE" w:rsidR="00CC09CE" w:rsidRPr="006477C6" w:rsidRDefault="006477C6" w:rsidP="00CC09CE">
      <w:pPr>
        <w:jc w:val="center"/>
        <w:rPr>
          <w:rFonts w:eastAsiaTheme="minorHAnsi"/>
        </w:rPr>
      </w:pPr>
      <w:r w:rsidRPr="006477C6">
        <w:t xml:space="preserve">Technology’s Effects on Society </w:t>
      </w:r>
    </w:p>
    <w:p w14:paraId="00DB2C0E" w14:textId="77777777" w:rsidR="00CC09CE" w:rsidRPr="00CC09CE" w:rsidRDefault="00CC09CE" w:rsidP="00CC09CE">
      <w:pPr>
        <w:rPr>
          <w:sz w:val="24"/>
          <w:szCs w:val="24"/>
        </w:rPr>
      </w:pPr>
    </w:p>
    <w:p w14:paraId="7335CC61" w14:textId="518ABC44" w:rsidR="00CC09CE" w:rsidRPr="00CC09CE" w:rsidRDefault="00CC09CE" w:rsidP="00CC09CE">
      <w:pPr>
        <w:rPr>
          <w:rFonts w:eastAsiaTheme="minorHAnsi"/>
          <w:sz w:val="24"/>
          <w:szCs w:val="24"/>
        </w:rPr>
      </w:pPr>
      <w:r w:rsidRPr="00CC09CE">
        <w:rPr>
          <w:rFonts w:eastAsiaTheme="minorHAnsi"/>
          <w:color w:val="000000"/>
        </w:rPr>
        <w:t xml:space="preserve">Working with your table partners, </w:t>
      </w:r>
      <w:r w:rsidR="006477C6">
        <w:rPr>
          <w:rFonts w:eastAsiaTheme="minorHAnsi"/>
          <w:color w:val="000000"/>
        </w:rPr>
        <w:t>synthesize the ideas from your design briefs to plan, write, revise and present a proposal addressing the problematic effects of technology on our society – see notes from lesson. Continue to follow the design process model, but keep in mind that your end product will be a written proposal to an audience willing to listen to your solution to this problem. For example, is your audience a panel of executives from a company buying your product? Perhaps it is a group of government officials looking to address the problem through legislation? It could even be a school board looking to adopt a policy for its staff and students</w:t>
      </w:r>
      <w:r w:rsidRPr="00CC09CE">
        <w:rPr>
          <w:rFonts w:eastAsiaTheme="minorHAnsi"/>
          <w:color w:val="000000"/>
        </w:rPr>
        <w:t xml:space="preserve">. </w:t>
      </w:r>
      <w:r w:rsidR="00850374">
        <w:rPr>
          <w:rFonts w:eastAsiaTheme="minorHAnsi"/>
          <w:color w:val="000000"/>
        </w:rPr>
        <w:t xml:space="preserve">Different audiences will require different tones and voices in your writing. I will help you with that. </w:t>
      </w:r>
      <w:r w:rsidRPr="00CC09CE">
        <w:rPr>
          <w:rFonts w:eastAsiaTheme="minorHAnsi"/>
          <w:color w:val="000000"/>
        </w:rPr>
        <w:t>In order to accomplish this goal, please choose from the following roles. Be aware that although you have a primary role, you are all respons</w:t>
      </w:r>
      <w:r w:rsidR="006477C6">
        <w:rPr>
          <w:rFonts w:eastAsiaTheme="minorHAnsi"/>
          <w:color w:val="000000"/>
        </w:rPr>
        <w:t xml:space="preserve">ible for completing the </w:t>
      </w:r>
      <w:r w:rsidRPr="00CC09CE">
        <w:rPr>
          <w:rFonts w:eastAsiaTheme="minorHAnsi"/>
          <w:color w:val="000000"/>
        </w:rPr>
        <w:t xml:space="preserve">project’s requirements. Rubrics (individual and group) will follow. </w:t>
      </w:r>
      <w:r w:rsidR="00850374">
        <w:rPr>
          <w:rFonts w:eastAsiaTheme="minorHAnsi"/>
          <w:color w:val="000000"/>
        </w:rPr>
        <w:t xml:space="preserve">Presentations will take place informally in a science-fair style, roundtable format. </w:t>
      </w:r>
      <w:r w:rsidR="006477C6">
        <w:rPr>
          <w:rFonts w:eastAsiaTheme="minorHAnsi"/>
          <w:color w:val="000000"/>
        </w:rPr>
        <w:t>Good luck</w:t>
      </w:r>
      <w:r w:rsidR="00633830">
        <w:rPr>
          <w:rFonts w:eastAsiaTheme="minorHAnsi"/>
          <w:color w:val="000000"/>
        </w:rPr>
        <w:t>, and use the MIGHT!</w:t>
      </w:r>
    </w:p>
    <w:p w14:paraId="71EEA763" w14:textId="77777777" w:rsidR="00CC09CE" w:rsidRPr="00CC09CE" w:rsidRDefault="00CC09CE" w:rsidP="00CC09CE">
      <w:pPr>
        <w:rPr>
          <w:sz w:val="24"/>
          <w:szCs w:val="24"/>
        </w:rPr>
      </w:pPr>
    </w:p>
    <w:p w14:paraId="6B9879F9" w14:textId="2312DF6B" w:rsidR="00CC09CE" w:rsidRPr="00CC09CE" w:rsidRDefault="006477C6" w:rsidP="00CC09CE">
      <w:pPr>
        <w:numPr>
          <w:ilvl w:val="0"/>
          <w:numId w:val="1"/>
        </w:numPr>
        <w:textAlignment w:val="baseline"/>
        <w:rPr>
          <w:rFonts w:eastAsiaTheme="minorHAnsi"/>
          <w:color w:val="000000"/>
        </w:rPr>
      </w:pPr>
      <w:r>
        <w:rPr>
          <w:rFonts w:eastAsiaTheme="minorHAnsi"/>
          <w:b/>
          <w:bCs/>
          <w:color w:val="000000"/>
        </w:rPr>
        <w:t>L</w:t>
      </w:r>
      <w:r w:rsidR="00CC09CE" w:rsidRPr="00CC09CE">
        <w:rPr>
          <w:rFonts w:eastAsiaTheme="minorHAnsi"/>
          <w:b/>
          <w:bCs/>
          <w:color w:val="000000"/>
        </w:rPr>
        <w:t>ead designer</w:t>
      </w:r>
      <w:r>
        <w:rPr>
          <w:rFonts w:eastAsiaTheme="minorHAnsi"/>
          <w:b/>
          <w:bCs/>
          <w:color w:val="000000"/>
        </w:rPr>
        <w:t xml:space="preserve"> / team leader</w:t>
      </w:r>
      <w:r w:rsidR="00633830">
        <w:rPr>
          <w:rFonts w:eastAsiaTheme="minorHAnsi"/>
          <w:color w:val="000000"/>
        </w:rPr>
        <w:t xml:space="preserve"> - you will lead the team</w:t>
      </w:r>
      <w:r w:rsidR="00CC09CE" w:rsidRPr="00CC09CE">
        <w:rPr>
          <w:rFonts w:eastAsiaTheme="minorHAnsi"/>
          <w:color w:val="000000"/>
        </w:rPr>
        <w:t xml:space="preserve"> by </w:t>
      </w:r>
      <w:r>
        <w:rPr>
          <w:rFonts w:eastAsiaTheme="minorHAnsi"/>
          <w:color w:val="000000"/>
        </w:rPr>
        <w:t xml:space="preserve">synthesizing the ideas from your </w:t>
      </w:r>
      <w:r w:rsidR="00633830">
        <w:rPr>
          <w:rFonts w:eastAsiaTheme="minorHAnsi"/>
          <w:color w:val="000000"/>
        </w:rPr>
        <w:t xml:space="preserve">team’s </w:t>
      </w:r>
      <w:r>
        <w:rPr>
          <w:rFonts w:eastAsiaTheme="minorHAnsi"/>
          <w:color w:val="000000"/>
        </w:rPr>
        <w:t>design briefs to create one proposal for the team. You will also research business propo</w:t>
      </w:r>
      <w:r w:rsidR="00633830">
        <w:rPr>
          <w:rFonts w:eastAsiaTheme="minorHAnsi"/>
          <w:color w:val="000000"/>
        </w:rPr>
        <w:t>sal models to assist the writer in his or her proposal.</w:t>
      </w:r>
    </w:p>
    <w:p w14:paraId="538C2CC8" w14:textId="34139541" w:rsidR="00CC09CE" w:rsidRPr="00CC09CE" w:rsidRDefault="00CC09CE" w:rsidP="00CC09CE">
      <w:pPr>
        <w:numPr>
          <w:ilvl w:val="0"/>
          <w:numId w:val="1"/>
        </w:numPr>
        <w:textAlignment w:val="baseline"/>
        <w:rPr>
          <w:rFonts w:eastAsiaTheme="minorHAnsi"/>
          <w:b/>
          <w:bCs/>
          <w:color w:val="000000"/>
        </w:rPr>
      </w:pPr>
      <w:r w:rsidRPr="00CC09CE">
        <w:rPr>
          <w:rFonts w:eastAsiaTheme="minorHAnsi"/>
          <w:b/>
          <w:bCs/>
          <w:color w:val="000000"/>
        </w:rPr>
        <w:t>Writer</w:t>
      </w:r>
      <w:r w:rsidR="00850374">
        <w:rPr>
          <w:rFonts w:eastAsiaTheme="minorHAnsi"/>
          <w:b/>
          <w:bCs/>
          <w:color w:val="000000"/>
        </w:rPr>
        <w:t>s (2)</w:t>
      </w:r>
      <w:r w:rsidRPr="00CC09CE">
        <w:rPr>
          <w:rFonts w:eastAsiaTheme="minorHAnsi"/>
          <w:b/>
          <w:bCs/>
          <w:color w:val="000000"/>
        </w:rPr>
        <w:t xml:space="preserve"> </w:t>
      </w:r>
      <w:r w:rsidR="006477C6">
        <w:rPr>
          <w:rFonts w:eastAsiaTheme="minorHAnsi"/>
          <w:color w:val="000000"/>
        </w:rPr>
        <w:t>–</w:t>
      </w:r>
      <w:r w:rsidRPr="00CC09CE">
        <w:rPr>
          <w:rFonts w:eastAsiaTheme="minorHAnsi"/>
          <w:color w:val="000000"/>
        </w:rPr>
        <w:t xml:space="preserve"> </w:t>
      </w:r>
      <w:r w:rsidR="006477C6">
        <w:rPr>
          <w:rFonts w:eastAsiaTheme="minorHAnsi"/>
          <w:color w:val="000000"/>
        </w:rPr>
        <w:t>your role</w:t>
      </w:r>
      <w:r w:rsidR="00850374">
        <w:rPr>
          <w:rFonts w:eastAsiaTheme="minorHAnsi"/>
          <w:color w:val="000000"/>
        </w:rPr>
        <w:t>(s)</w:t>
      </w:r>
      <w:r w:rsidR="006477C6">
        <w:rPr>
          <w:rFonts w:eastAsiaTheme="minorHAnsi"/>
          <w:color w:val="000000"/>
        </w:rPr>
        <w:t xml:space="preserve"> is</w:t>
      </w:r>
      <w:r w:rsidR="00850374">
        <w:rPr>
          <w:rFonts w:eastAsiaTheme="minorHAnsi"/>
          <w:color w:val="000000"/>
        </w:rPr>
        <w:t>/are</w:t>
      </w:r>
      <w:r w:rsidR="006477C6">
        <w:rPr>
          <w:rFonts w:eastAsiaTheme="minorHAnsi"/>
          <w:color w:val="000000"/>
        </w:rPr>
        <w:t xml:space="preserve"> to write the proposal, being careful to define the problem and specify how your solution will attempt to resolve that problem. Your strength lies in argumentation, as you are trying to convince the audience to accept your proposal</w:t>
      </w:r>
      <w:r w:rsidR="00633830">
        <w:rPr>
          <w:rFonts w:eastAsiaTheme="minorHAnsi"/>
          <w:color w:val="000000"/>
        </w:rPr>
        <w:t>.</w:t>
      </w:r>
    </w:p>
    <w:p w14:paraId="439EE114" w14:textId="2D3F36E8" w:rsidR="00CC09CE" w:rsidRPr="00CC09CE" w:rsidRDefault="00CC09CE" w:rsidP="00CC09CE">
      <w:pPr>
        <w:numPr>
          <w:ilvl w:val="0"/>
          <w:numId w:val="1"/>
        </w:numPr>
        <w:textAlignment w:val="baseline"/>
        <w:rPr>
          <w:rFonts w:eastAsiaTheme="minorHAnsi"/>
          <w:b/>
          <w:bCs/>
          <w:color w:val="000000"/>
        </w:rPr>
      </w:pPr>
      <w:r w:rsidRPr="00CC09CE">
        <w:rPr>
          <w:rFonts w:eastAsiaTheme="minorHAnsi"/>
          <w:b/>
          <w:bCs/>
          <w:color w:val="000000"/>
        </w:rPr>
        <w:t xml:space="preserve">Reviser / editor </w:t>
      </w:r>
      <w:r w:rsidRPr="00CC09CE">
        <w:rPr>
          <w:rFonts w:eastAsiaTheme="minorHAnsi"/>
          <w:color w:val="000000"/>
        </w:rPr>
        <w:t xml:space="preserve">- you will work closely with the writer (in fact, for groups of three, you’re the same person, ha ha!) to </w:t>
      </w:r>
      <w:r w:rsidR="006477C6">
        <w:rPr>
          <w:rFonts w:eastAsiaTheme="minorHAnsi"/>
          <w:color w:val="000000"/>
        </w:rPr>
        <w:t xml:space="preserve">revise, </w:t>
      </w:r>
      <w:r w:rsidRPr="00CC09CE">
        <w:rPr>
          <w:rFonts w:eastAsiaTheme="minorHAnsi"/>
          <w:color w:val="000000"/>
        </w:rPr>
        <w:t>refine and edit your writing following the grammar triage. Remember to continuously READ ALOUD to polish your work</w:t>
      </w:r>
      <w:r w:rsidR="006477C6">
        <w:rPr>
          <w:rFonts w:eastAsiaTheme="minorHAnsi"/>
          <w:color w:val="000000"/>
        </w:rPr>
        <w:t>. Your strength could be syntax and diction.</w:t>
      </w:r>
    </w:p>
    <w:p w14:paraId="09F72ACE" w14:textId="77777777" w:rsidR="00633830" w:rsidRPr="00633830" w:rsidRDefault="00633830" w:rsidP="00633830">
      <w:pPr>
        <w:ind w:left="720"/>
        <w:textAlignment w:val="baseline"/>
        <w:rPr>
          <w:rFonts w:eastAsiaTheme="minorHAnsi"/>
          <w:b/>
          <w:bCs/>
          <w:color w:val="000000"/>
        </w:rPr>
      </w:pPr>
    </w:p>
    <w:p w14:paraId="531ABE72" w14:textId="77777777" w:rsidR="00850374" w:rsidRDefault="00850374" w:rsidP="00633830">
      <w:pPr>
        <w:rPr>
          <w:rFonts w:ascii="Arial" w:eastAsiaTheme="minorHAnsi" w:hAnsi="Arial" w:cs="Arial"/>
          <w:color w:val="000000"/>
        </w:rPr>
      </w:pPr>
    </w:p>
    <w:p w14:paraId="07BAA9DA" w14:textId="77777777" w:rsidR="00850374" w:rsidRDefault="00850374" w:rsidP="00633830">
      <w:pPr>
        <w:rPr>
          <w:rFonts w:ascii="Arial" w:eastAsiaTheme="minorHAnsi" w:hAnsi="Arial" w:cs="Arial"/>
          <w:color w:val="000000"/>
        </w:rPr>
      </w:pPr>
    </w:p>
    <w:p w14:paraId="1F12B357" w14:textId="77777777" w:rsidR="00850374" w:rsidRDefault="00850374" w:rsidP="00633830">
      <w:pPr>
        <w:rPr>
          <w:rFonts w:ascii="Arial" w:eastAsiaTheme="minorHAnsi" w:hAnsi="Arial" w:cs="Arial"/>
          <w:color w:val="000000"/>
        </w:rPr>
      </w:pPr>
    </w:p>
    <w:p w14:paraId="0763FEC3" w14:textId="77777777" w:rsidR="00850374" w:rsidRDefault="00850374" w:rsidP="00633830">
      <w:pPr>
        <w:rPr>
          <w:rFonts w:ascii="Arial" w:eastAsiaTheme="minorHAnsi" w:hAnsi="Arial" w:cs="Arial"/>
          <w:color w:val="000000"/>
        </w:rPr>
      </w:pPr>
    </w:p>
    <w:p w14:paraId="64319522" w14:textId="5A822B30" w:rsidR="00633830" w:rsidRPr="00CC09CE" w:rsidRDefault="00633830" w:rsidP="00633830">
      <w:pPr>
        <w:rPr>
          <w:rFonts w:eastAsiaTheme="minorHAnsi"/>
          <w:sz w:val="24"/>
          <w:szCs w:val="24"/>
        </w:rPr>
      </w:pPr>
      <w:r w:rsidRPr="00CC09CE">
        <w:rPr>
          <w:rFonts w:ascii="Arial" w:eastAsiaTheme="minorHAnsi" w:hAnsi="Arial" w:cs="Arial"/>
          <w:color w:val="000000"/>
        </w:rPr>
        <w:t>__________________</w:t>
      </w:r>
    </w:p>
    <w:p w14:paraId="5D333189" w14:textId="77777777" w:rsidR="00633830" w:rsidRPr="00CC09CE" w:rsidRDefault="00633830" w:rsidP="00633830">
      <w:pPr>
        <w:rPr>
          <w:rFonts w:eastAsiaTheme="minorHAnsi"/>
          <w:sz w:val="24"/>
          <w:szCs w:val="24"/>
        </w:rPr>
      </w:pPr>
      <w:r w:rsidRPr="00CC09CE">
        <w:rPr>
          <w:rFonts w:ascii="Arial" w:eastAsiaTheme="minorHAnsi" w:hAnsi="Arial" w:cs="Arial"/>
          <w:color w:val="000000"/>
        </w:rPr>
        <w:t>___________________</w:t>
      </w:r>
    </w:p>
    <w:p w14:paraId="10003C19" w14:textId="77777777" w:rsidR="00633830" w:rsidRPr="00CC09CE" w:rsidRDefault="00633830" w:rsidP="00633830">
      <w:pPr>
        <w:rPr>
          <w:rFonts w:eastAsiaTheme="minorHAnsi"/>
          <w:sz w:val="24"/>
          <w:szCs w:val="24"/>
        </w:rPr>
      </w:pPr>
      <w:r w:rsidRPr="00CC09CE">
        <w:rPr>
          <w:rFonts w:ascii="Arial" w:eastAsiaTheme="minorHAnsi" w:hAnsi="Arial" w:cs="Arial"/>
          <w:color w:val="000000"/>
        </w:rPr>
        <w:t>___________________</w:t>
      </w:r>
    </w:p>
    <w:p w14:paraId="740E5110" w14:textId="77777777" w:rsidR="00633830" w:rsidRPr="00CC09CE" w:rsidRDefault="00633830" w:rsidP="00633830">
      <w:pPr>
        <w:rPr>
          <w:rFonts w:eastAsiaTheme="minorHAnsi"/>
          <w:sz w:val="24"/>
          <w:szCs w:val="24"/>
        </w:rPr>
      </w:pPr>
      <w:r w:rsidRPr="00CC09CE">
        <w:rPr>
          <w:rFonts w:ascii="Arial" w:eastAsiaTheme="minorHAnsi" w:hAnsi="Arial" w:cs="Arial"/>
          <w:color w:val="000000"/>
        </w:rPr>
        <w:t>___________________</w:t>
      </w:r>
    </w:p>
    <w:p w14:paraId="2865A1D2" w14:textId="77777777" w:rsidR="00850374" w:rsidRPr="006477C6" w:rsidRDefault="00850374" w:rsidP="00850374">
      <w:pPr>
        <w:jc w:val="center"/>
        <w:rPr>
          <w:rFonts w:eastAsiaTheme="minorHAnsi"/>
        </w:rPr>
      </w:pPr>
      <w:r w:rsidRPr="006477C6">
        <w:t xml:space="preserve">Technology’s Effects on Society </w:t>
      </w:r>
    </w:p>
    <w:p w14:paraId="5DFDBB6C" w14:textId="77777777" w:rsidR="00850374" w:rsidRPr="00CC09CE" w:rsidRDefault="00850374" w:rsidP="00850374">
      <w:pPr>
        <w:rPr>
          <w:sz w:val="24"/>
          <w:szCs w:val="24"/>
        </w:rPr>
      </w:pPr>
    </w:p>
    <w:p w14:paraId="6A0BF8AC" w14:textId="77777777" w:rsidR="00850374" w:rsidRPr="00CC09CE" w:rsidRDefault="00850374" w:rsidP="00850374">
      <w:pPr>
        <w:rPr>
          <w:rFonts w:eastAsiaTheme="minorHAnsi"/>
          <w:sz w:val="24"/>
          <w:szCs w:val="24"/>
        </w:rPr>
      </w:pPr>
      <w:r w:rsidRPr="00CC09CE">
        <w:rPr>
          <w:rFonts w:eastAsiaTheme="minorHAnsi"/>
          <w:color w:val="000000"/>
        </w:rPr>
        <w:t xml:space="preserve">Working with your table partners, </w:t>
      </w:r>
      <w:r>
        <w:rPr>
          <w:rFonts w:eastAsiaTheme="minorHAnsi"/>
          <w:color w:val="000000"/>
        </w:rPr>
        <w:t>synthesize the ideas from your design briefs to plan, write, revise and present a proposal addressing the problematic effects of technology on our society – see notes from lesson. Continue to follow the design process model, but keep in mind that your end product will be a written proposal to an audience willing to listen to your solution to this problem. For example, is your audience a panel of executives from a company buying your product? Perhaps it is a group of government officials looking to address the problem through legislation? It could even be a school board looking to adopt a policy for its staff and students</w:t>
      </w:r>
      <w:r w:rsidRPr="00CC09CE">
        <w:rPr>
          <w:rFonts w:eastAsiaTheme="minorHAnsi"/>
          <w:color w:val="000000"/>
        </w:rPr>
        <w:t xml:space="preserve">. </w:t>
      </w:r>
      <w:r>
        <w:rPr>
          <w:rFonts w:eastAsiaTheme="minorHAnsi"/>
          <w:color w:val="000000"/>
        </w:rPr>
        <w:t xml:space="preserve">Different audiences will require different tones and voices in your writing. I will help you with that. </w:t>
      </w:r>
      <w:r w:rsidRPr="00CC09CE">
        <w:rPr>
          <w:rFonts w:eastAsiaTheme="minorHAnsi"/>
          <w:color w:val="000000"/>
        </w:rPr>
        <w:t>In order to accomplish this goal, please choose from the following roles. Be aware that although you have a primary role, you are all respons</w:t>
      </w:r>
      <w:r>
        <w:rPr>
          <w:rFonts w:eastAsiaTheme="minorHAnsi"/>
          <w:color w:val="000000"/>
        </w:rPr>
        <w:t xml:space="preserve">ible for completing the </w:t>
      </w:r>
      <w:r w:rsidRPr="00CC09CE">
        <w:rPr>
          <w:rFonts w:eastAsiaTheme="minorHAnsi"/>
          <w:color w:val="000000"/>
        </w:rPr>
        <w:t xml:space="preserve">project’s requirements. Rubrics (individual and group) will follow. </w:t>
      </w:r>
      <w:r>
        <w:rPr>
          <w:rFonts w:eastAsiaTheme="minorHAnsi"/>
          <w:color w:val="000000"/>
        </w:rPr>
        <w:t>Presentations will take place informally in a science-fair style, roundtable format. Good luck, and use the MIGHT!</w:t>
      </w:r>
    </w:p>
    <w:p w14:paraId="684FC18A" w14:textId="77777777" w:rsidR="00850374" w:rsidRPr="00CC09CE" w:rsidRDefault="00850374" w:rsidP="00850374">
      <w:pPr>
        <w:rPr>
          <w:sz w:val="24"/>
          <w:szCs w:val="24"/>
        </w:rPr>
      </w:pPr>
    </w:p>
    <w:p w14:paraId="56C0A9EB" w14:textId="77777777" w:rsidR="00850374" w:rsidRPr="00CC09CE" w:rsidRDefault="00850374" w:rsidP="00850374">
      <w:pPr>
        <w:numPr>
          <w:ilvl w:val="0"/>
          <w:numId w:val="1"/>
        </w:numPr>
        <w:textAlignment w:val="baseline"/>
        <w:rPr>
          <w:rFonts w:eastAsiaTheme="minorHAnsi"/>
          <w:color w:val="000000"/>
        </w:rPr>
      </w:pPr>
      <w:r>
        <w:rPr>
          <w:rFonts w:eastAsiaTheme="minorHAnsi"/>
          <w:b/>
          <w:bCs/>
          <w:color w:val="000000"/>
        </w:rPr>
        <w:t>L</w:t>
      </w:r>
      <w:r w:rsidRPr="00CC09CE">
        <w:rPr>
          <w:rFonts w:eastAsiaTheme="minorHAnsi"/>
          <w:b/>
          <w:bCs/>
          <w:color w:val="000000"/>
        </w:rPr>
        <w:t>ead designer</w:t>
      </w:r>
      <w:r>
        <w:rPr>
          <w:rFonts w:eastAsiaTheme="minorHAnsi"/>
          <w:b/>
          <w:bCs/>
          <w:color w:val="000000"/>
        </w:rPr>
        <w:t xml:space="preserve"> / team leader</w:t>
      </w:r>
      <w:r>
        <w:rPr>
          <w:rFonts w:eastAsiaTheme="minorHAnsi"/>
          <w:color w:val="000000"/>
        </w:rPr>
        <w:t xml:space="preserve"> - you will lead the team</w:t>
      </w:r>
      <w:r w:rsidRPr="00CC09CE">
        <w:rPr>
          <w:rFonts w:eastAsiaTheme="minorHAnsi"/>
          <w:color w:val="000000"/>
        </w:rPr>
        <w:t xml:space="preserve"> by </w:t>
      </w:r>
      <w:r>
        <w:rPr>
          <w:rFonts w:eastAsiaTheme="minorHAnsi"/>
          <w:color w:val="000000"/>
        </w:rPr>
        <w:t>synthesizing the ideas from your team’s design briefs to create one proposal for the team. You will also research business proposal models to assist the writer in his or her proposal.</w:t>
      </w:r>
    </w:p>
    <w:p w14:paraId="38436D98" w14:textId="77777777" w:rsidR="00850374" w:rsidRPr="00CC09CE" w:rsidRDefault="00850374" w:rsidP="00850374">
      <w:pPr>
        <w:numPr>
          <w:ilvl w:val="0"/>
          <w:numId w:val="1"/>
        </w:numPr>
        <w:textAlignment w:val="baseline"/>
        <w:rPr>
          <w:rFonts w:eastAsiaTheme="minorHAnsi"/>
          <w:b/>
          <w:bCs/>
          <w:color w:val="000000"/>
        </w:rPr>
      </w:pPr>
      <w:r w:rsidRPr="00CC09CE">
        <w:rPr>
          <w:rFonts w:eastAsiaTheme="minorHAnsi"/>
          <w:b/>
          <w:bCs/>
          <w:color w:val="000000"/>
        </w:rPr>
        <w:t>Writer</w:t>
      </w:r>
      <w:r>
        <w:rPr>
          <w:rFonts w:eastAsiaTheme="minorHAnsi"/>
          <w:b/>
          <w:bCs/>
          <w:color w:val="000000"/>
        </w:rPr>
        <w:t>s (2)</w:t>
      </w:r>
      <w:r w:rsidRPr="00CC09CE">
        <w:rPr>
          <w:rFonts w:eastAsiaTheme="minorHAnsi"/>
          <w:b/>
          <w:bCs/>
          <w:color w:val="000000"/>
        </w:rPr>
        <w:t xml:space="preserve"> </w:t>
      </w:r>
      <w:r>
        <w:rPr>
          <w:rFonts w:eastAsiaTheme="minorHAnsi"/>
          <w:color w:val="000000"/>
        </w:rPr>
        <w:t>–</w:t>
      </w:r>
      <w:r w:rsidRPr="00CC09CE">
        <w:rPr>
          <w:rFonts w:eastAsiaTheme="minorHAnsi"/>
          <w:color w:val="000000"/>
        </w:rPr>
        <w:t xml:space="preserve"> </w:t>
      </w:r>
      <w:r>
        <w:rPr>
          <w:rFonts w:eastAsiaTheme="minorHAnsi"/>
          <w:color w:val="000000"/>
        </w:rPr>
        <w:t>your role(s) is/are to write the proposal, being careful to define the problem and specify how your solution will attempt to resolve that problem. Your strength lies in argumentation, as you are trying to convince the audience to accept your proposal.</w:t>
      </w:r>
    </w:p>
    <w:p w14:paraId="4F02B6D1" w14:textId="1E8E88C0" w:rsidR="009D0D12" w:rsidRPr="00D8670B" w:rsidRDefault="00850374" w:rsidP="00D8670B">
      <w:pPr>
        <w:numPr>
          <w:ilvl w:val="0"/>
          <w:numId w:val="1"/>
        </w:numPr>
        <w:textAlignment w:val="baseline"/>
        <w:rPr>
          <w:rFonts w:eastAsiaTheme="minorHAnsi"/>
          <w:b/>
          <w:bCs/>
          <w:color w:val="000000"/>
        </w:rPr>
      </w:pPr>
      <w:r w:rsidRPr="00CC09CE">
        <w:rPr>
          <w:rFonts w:eastAsiaTheme="minorHAnsi"/>
          <w:b/>
          <w:bCs/>
          <w:color w:val="000000"/>
        </w:rPr>
        <w:t xml:space="preserve">Reviser / editor </w:t>
      </w:r>
      <w:r w:rsidRPr="00CC09CE">
        <w:rPr>
          <w:rFonts w:eastAsiaTheme="minorHAnsi"/>
          <w:color w:val="000000"/>
        </w:rPr>
        <w:t xml:space="preserve">- you will work closely with the writer (in fact, for groups of three, you’re the same person, ha ha!) to </w:t>
      </w:r>
      <w:r>
        <w:rPr>
          <w:rFonts w:eastAsiaTheme="minorHAnsi"/>
          <w:color w:val="000000"/>
        </w:rPr>
        <w:t xml:space="preserve">revise, </w:t>
      </w:r>
      <w:r w:rsidRPr="00CC09CE">
        <w:rPr>
          <w:rFonts w:eastAsiaTheme="minorHAnsi"/>
          <w:color w:val="000000"/>
        </w:rPr>
        <w:t>refine and edit your writing following the grammar triage. Remember to continuously READ ALOUD to polish your work</w:t>
      </w:r>
      <w:r>
        <w:rPr>
          <w:rFonts w:eastAsiaTheme="minorHAnsi"/>
          <w:color w:val="000000"/>
        </w:rPr>
        <w:t>. Your strength could be syntax and diction.</w:t>
      </w:r>
      <w:bookmarkStart w:id="0" w:name="_GoBack"/>
      <w:bookmarkEnd w:id="0"/>
    </w:p>
    <w:sectPr w:rsidR="009D0D12" w:rsidRPr="00D8670B" w:rsidSect="009C2D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F9E0" w14:textId="77777777" w:rsidR="00E309E6" w:rsidRDefault="00E309E6" w:rsidP="00633830">
      <w:r>
        <w:separator/>
      </w:r>
    </w:p>
  </w:endnote>
  <w:endnote w:type="continuationSeparator" w:id="0">
    <w:p w14:paraId="0C182819" w14:textId="77777777" w:rsidR="00E309E6" w:rsidRDefault="00E309E6" w:rsidP="0063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4090B" w14:textId="77777777" w:rsidR="00E309E6" w:rsidRDefault="00E309E6" w:rsidP="00633830">
      <w:r>
        <w:separator/>
      </w:r>
    </w:p>
  </w:footnote>
  <w:footnote w:type="continuationSeparator" w:id="0">
    <w:p w14:paraId="191DBB4C" w14:textId="77777777" w:rsidR="00E309E6" w:rsidRDefault="00E309E6" w:rsidP="00633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30F3" w14:textId="77777777" w:rsidR="00633830" w:rsidRPr="00CC09CE" w:rsidRDefault="00633830" w:rsidP="00633830">
    <w:pPr>
      <w:rPr>
        <w:rFonts w:eastAsiaTheme="minorHAnsi"/>
        <w:sz w:val="24"/>
        <w:szCs w:val="24"/>
      </w:rPr>
    </w:pPr>
    <w:r w:rsidRPr="00CC09CE">
      <w:rPr>
        <w:rFonts w:ascii="Arial" w:eastAsiaTheme="minorHAnsi" w:hAnsi="Arial" w:cs="Arial"/>
        <w:color w:val="000000"/>
      </w:rPr>
      <w:t>___________________</w:t>
    </w:r>
  </w:p>
  <w:p w14:paraId="53B4C859" w14:textId="77777777" w:rsidR="00633830" w:rsidRPr="00CC09CE" w:rsidRDefault="00633830" w:rsidP="00633830">
    <w:pPr>
      <w:rPr>
        <w:rFonts w:eastAsiaTheme="minorHAnsi"/>
        <w:sz w:val="24"/>
        <w:szCs w:val="24"/>
      </w:rPr>
    </w:pPr>
    <w:r w:rsidRPr="00CC09CE">
      <w:rPr>
        <w:rFonts w:ascii="Arial" w:eastAsiaTheme="minorHAnsi" w:hAnsi="Arial" w:cs="Arial"/>
        <w:color w:val="000000"/>
      </w:rPr>
      <w:t>___________________</w:t>
    </w:r>
  </w:p>
  <w:p w14:paraId="5976D1BA" w14:textId="77777777" w:rsidR="00633830" w:rsidRPr="00CC09CE" w:rsidRDefault="00633830" w:rsidP="00633830">
    <w:pPr>
      <w:rPr>
        <w:rFonts w:eastAsiaTheme="minorHAnsi"/>
        <w:sz w:val="24"/>
        <w:szCs w:val="24"/>
      </w:rPr>
    </w:pPr>
    <w:r w:rsidRPr="00CC09CE">
      <w:rPr>
        <w:rFonts w:ascii="Arial" w:eastAsiaTheme="minorHAnsi" w:hAnsi="Arial" w:cs="Arial"/>
        <w:color w:val="000000"/>
      </w:rPr>
      <w:t>___________________</w:t>
    </w:r>
  </w:p>
  <w:p w14:paraId="3E58ACC7" w14:textId="77777777" w:rsidR="00633830" w:rsidRPr="00CC09CE" w:rsidRDefault="00633830" w:rsidP="00633830">
    <w:pPr>
      <w:rPr>
        <w:rFonts w:eastAsiaTheme="minorHAnsi"/>
        <w:sz w:val="24"/>
        <w:szCs w:val="24"/>
      </w:rPr>
    </w:pPr>
    <w:r w:rsidRPr="00CC09CE">
      <w:rPr>
        <w:rFonts w:ascii="Arial" w:eastAsiaTheme="minorHAnsi" w:hAnsi="Arial" w:cs="Arial"/>
        <w:color w:val="000000"/>
      </w:rPr>
      <w:t>___________________</w:t>
    </w:r>
  </w:p>
  <w:p w14:paraId="49B45BA9" w14:textId="77777777" w:rsidR="00633830" w:rsidRDefault="006338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0786"/>
    <w:multiLevelType w:val="multilevel"/>
    <w:tmpl w:val="A424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A6908"/>
    <w:multiLevelType w:val="multilevel"/>
    <w:tmpl w:val="4240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CE"/>
    <w:rsid w:val="002D238B"/>
    <w:rsid w:val="00633830"/>
    <w:rsid w:val="006477C6"/>
    <w:rsid w:val="00850374"/>
    <w:rsid w:val="009C2D2A"/>
    <w:rsid w:val="00CC09CE"/>
    <w:rsid w:val="00D8670B"/>
    <w:rsid w:val="00E309E6"/>
    <w:rsid w:val="00E71A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718D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9CE"/>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633830"/>
    <w:pPr>
      <w:tabs>
        <w:tab w:val="center" w:pos="4680"/>
        <w:tab w:val="right" w:pos="9360"/>
      </w:tabs>
    </w:pPr>
  </w:style>
  <w:style w:type="character" w:customStyle="1" w:styleId="HeaderChar">
    <w:name w:val="Header Char"/>
    <w:basedOn w:val="DefaultParagraphFont"/>
    <w:link w:val="Header"/>
    <w:uiPriority w:val="99"/>
    <w:rsid w:val="00633830"/>
    <w:rPr>
      <w:rFonts w:eastAsia="Times New Roman"/>
      <w:sz w:val="20"/>
      <w:szCs w:val="20"/>
    </w:rPr>
  </w:style>
  <w:style w:type="paragraph" w:styleId="Footer">
    <w:name w:val="footer"/>
    <w:basedOn w:val="Normal"/>
    <w:link w:val="FooterChar"/>
    <w:uiPriority w:val="99"/>
    <w:unhideWhenUsed/>
    <w:rsid w:val="00633830"/>
    <w:pPr>
      <w:tabs>
        <w:tab w:val="center" w:pos="4680"/>
        <w:tab w:val="right" w:pos="9360"/>
      </w:tabs>
    </w:pPr>
  </w:style>
  <w:style w:type="character" w:customStyle="1" w:styleId="FooterChar">
    <w:name w:val="Footer Char"/>
    <w:basedOn w:val="DefaultParagraphFont"/>
    <w:link w:val="Footer"/>
    <w:uiPriority w:val="99"/>
    <w:rsid w:val="00633830"/>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94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2017-10-04T22:11:00Z</cp:lastPrinted>
  <dcterms:created xsi:type="dcterms:W3CDTF">2017-10-04T00:17:00Z</dcterms:created>
  <dcterms:modified xsi:type="dcterms:W3CDTF">2017-10-04T22:11:00Z</dcterms:modified>
</cp:coreProperties>
</file>